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EA" w:rsidRPr="009E66D4" w:rsidRDefault="009E66D4" w:rsidP="009E6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6D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153EA" w:rsidRPr="009E66D4" w:rsidRDefault="002F453D" w:rsidP="00715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7153EA"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>Элективный курс "</w:t>
      </w:r>
      <w:r w:rsidR="007153EA" w:rsidRPr="009E66D4">
        <w:rPr>
          <w:sz w:val="24"/>
          <w:szCs w:val="24"/>
        </w:rPr>
        <w:t xml:space="preserve"> </w:t>
      </w:r>
      <w:r w:rsidR="007153EA"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язык. Подготовка к ОГЭ. Формирование языковых компетентностей. Теория и практика" </w:t>
      </w:r>
      <w:proofErr w:type="gramStart"/>
      <w:r w:rsidR="007153EA"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>рассчитан</w:t>
      </w:r>
      <w:proofErr w:type="gramEnd"/>
      <w:r w:rsidR="007153EA"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учащихся 9-х классов общеобразовательных школ. Он дополняет программу русского языка 5-9 классов  в соответствии с требованиями и моделями заданий ОГЭ и намечает приоритеты подготовки к ЕГЭ в 11 классе. </w:t>
      </w:r>
    </w:p>
    <w:p w:rsidR="007153EA" w:rsidRPr="009E66D4" w:rsidRDefault="007153EA" w:rsidP="00715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66D4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Данный курс обеспечивает понимание системы знаний о языке, формирует стабильные навыки владения языком и совершенствование речевой культуры. Курс эффективен при организации занятий, ориентированных на подготовку к итоговой аттестации, где независимо от формы проведения учащиеся должны продемонстрировать результаты овладения нормами современного русского языка, основами культуры устной и письменной речи. </w:t>
      </w:r>
    </w:p>
    <w:p w:rsidR="007153EA" w:rsidRPr="009E66D4" w:rsidRDefault="007153EA" w:rsidP="0071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 элективного курса – формирование у девятиклассников  предметных компетентностей (языковых, лингвистических, коммуникативных), необходимых для успешной сдачи экзамена по русскому языку в форме ОГЭ. </w:t>
      </w:r>
    </w:p>
    <w:p w:rsidR="007153EA" w:rsidRPr="009E66D4" w:rsidRDefault="007153EA" w:rsidP="0071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этого необходимо решить следующие задачи: повторить, обобщить и систематизировать основные сведения школьного курса русского языка, расширить коммуникативные  навыки.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153EA" w:rsidRPr="009E66D4" w:rsidRDefault="007153EA" w:rsidP="0071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курса рассчитана н</w:t>
      </w:r>
      <w:r w:rsidR="009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а 68 часов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</w:t>
      </w:r>
      <w:r w:rsidR="009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 развитие речи отводится 30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на сис</w:t>
      </w:r>
      <w:r w:rsidR="009F02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тематизацию языковых знаний – 38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Количество часов можно варьировать в зависимости от подготовленности класса или группы.</w:t>
      </w:r>
    </w:p>
    <w:p w:rsidR="007153EA" w:rsidRPr="009E66D4" w:rsidRDefault="007153EA" w:rsidP="00715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элективного курса соотносятся как с основными разделами школьной программы изучения русского языка, так и с заданиями контрольно-измерительных материалов ОГЭ.</w:t>
      </w:r>
    </w:p>
    <w:p w:rsidR="007153EA" w:rsidRPr="009E66D4" w:rsidRDefault="007153EA" w:rsidP="0071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занятиях курса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7153EA" w:rsidRPr="009E66D4" w:rsidRDefault="007153EA" w:rsidP="00715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ходе занятий учащиеся должны:</w:t>
      </w: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53EA" w:rsidRPr="009E66D4" w:rsidRDefault="007153EA" w:rsidP="007153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комплексом умений, определяющих уровень языковой и лингвистической компетенции 9-классников;</w:t>
      </w:r>
    </w:p>
    <w:p w:rsidR="007153EA" w:rsidRPr="009E66D4" w:rsidRDefault="007153EA" w:rsidP="007153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</w:t>
      </w:r>
      <w:proofErr w:type="gram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</w:t>
      </w:r>
      <w:proofErr w:type="gram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писать сжатое изложение по тексту публицистического стиля;</w:t>
      </w:r>
    </w:p>
    <w:p w:rsidR="007153EA" w:rsidRPr="009E66D4" w:rsidRDefault="007153EA" w:rsidP="007153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формами обработки информации исходного текста; </w:t>
      </w:r>
    </w:p>
    <w:p w:rsidR="007153EA" w:rsidRPr="009E66D4" w:rsidRDefault="007153EA" w:rsidP="007153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работать с тестовыми заданиями: самостоятельно (без помощи учителя) понимать формулировку задания  и вникать в её смысл;</w:t>
      </w:r>
    </w:p>
    <w:p w:rsidR="007153EA" w:rsidRPr="009E66D4" w:rsidRDefault="007153EA" w:rsidP="007153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соблюдать инструкции, сопровождающие задание;</w:t>
      </w:r>
    </w:p>
    <w:p w:rsidR="007153EA" w:rsidRPr="009E66D4" w:rsidRDefault="007153EA" w:rsidP="007153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ограничивать  временные рамки на выполнение заданий.</w:t>
      </w:r>
    </w:p>
    <w:p w:rsidR="007153EA" w:rsidRPr="009E66D4" w:rsidRDefault="007153EA" w:rsidP="007153EA">
      <w:pPr>
        <w:spacing w:after="0" w:line="240" w:lineRule="auto"/>
        <w:ind w:left="-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:rsidR="007153EA" w:rsidRPr="009E66D4" w:rsidRDefault="007153EA" w:rsidP="007153EA">
      <w:pPr>
        <w:spacing w:after="0" w:line="240" w:lineRule="auto"/>
        <w:ind w:left="-17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к сжатому изложению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Первая часть работы  государственной итоговой аттестации в 9 классе – это написание сжатого изложения по тексту публицистического стиля. </w:t>
      </w:r>
      <w:proofErr w:type="gram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точно определять круг предметов и явлений действительности, отражаемой в тексте;</w:t>
      </w:r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адекватно воспринимать авторский замысел;</w:t>
      </w:r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вычленять главное в информации;</w:t>
      </w:r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сокращать текст разными способами;</w:t>
      </w:r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правильно, точно и лаконично излагать содержание текста;</w:t>
      </w:r>
    </w:p>
    <w:p w:rsidR="007153EA" w:rsidRPr="009E66D4" w:rsidRDefault="007153EA" w:rsidP="007153E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умение находить и использовать в разных стилях речи языковые средства обобщённой передачи содержания.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воспринимать текст на слух так, чтобы ученик точно понимал его общую тему, проблему, идею, видел авторскую позицию.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Поэтому первые занятия курса посвящены повторению основных понятий: текст, его признаки, микротекст, тема,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микротема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проблема, основная мысль. При работе с текстами необходимо тренировать учащихся в определении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являющихся составной частью общей темы прослушанного текста.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работе над сжатием текста необходимо познакомить учащихся с элементами сжатия (упрощение, сокращение, обобщение). Рекомендуется брать микротексты (1 абзац) и на конкретных примерах отрабатывать приемы сжатия.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подготовке к написанию сжатого изложения, а также для контроля можно воспользоваться текстами из списка предложенной ниже литературы.</w:t>
      </w:r>
    </w:p>
    <w:p w:rsidR="007153EA" w:rsidRPr="009E66D4" w:rsidRDefault="007153EA" w:rsidP="007153E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к сочинению-рассуждению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Третья часть работы ОГЭ содержит три альтернативных творческих задания (15.1, 15.2, 15.3), из которых ученик должен выбрать только одно. Все задания проверяют коммуникативную компетенцию учащихся: умение строить собственное высказывание в соответствии с типом речи.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общеучебное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необходимо школьникам в дальнейшей образовательной, а часто и в профессиональной  деятельности.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рациональность, включающая способность аргументации  доказательности своей позиции, вовсе не противоречит уровню 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Поэтому в данном курсе особое место отводится подготовке к сочинению-рассуждению. При этом необходимо остановиться на повторении понятий типы речи (повествование, описание, рассуждение), их признаках. Более подробно - на рассуждении (научном), его структуре и особенностях (лексических, морфологических, синтаксических), так как в основе собственного высказывания учащиеся будут использовать именно этот тип речи. </w:t>
      </w:r>
    </w:p>
    <w:p w:rsidR="007153EA" w:rsidRPr="009E66D4" w:rsidRDefault="007153EA" w:rsidP="007153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подготовке к сочинению-рассуждению на лингвистическую тему рекомендуется использовать материал, отражающий разные языковые явления.  </w:t>
      </w:r>
    </w:p>
    <w:p w:rsidR="007153EA" w:rsidRPr="009E66D4" w:rsidRDefault="007153EA" w:rsidP="007153E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к решению тестовых заданий</w:t>
      </w:r>
    </w:p>
    <w:p w:rsidR="00D63435" w:rsidRPr="009E66D4" w:rsidRDefault="007153EA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экзаменационной работы включает задания с выбором ответа и задания с кратким открытым ответом</w:t>
      </w:r>
      <w:r w:rsidR="00D63435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53EA" w:rsidRPr="009E66D4" w:rsidRDefault="00D63435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з</w:t>
      </w:r>
      <w:r w:rsidR="007153E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адания проверяют глубину и точность понимания экзаменуемыми содержания исходного текста, выявляют уровень постижения школьниками культурно-ценностных категорий этого текста, а также ориентированы на проверку орфографических знаний и умений. </w:t>
      </w:r>
    </w:p>
    <w:p w:rsidR="007153EA" w:rsidRPr="009E66D4" w:rsidRDefault="007153EA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задания имеют практическую направленность, так как языковые явления, проверяемые ими, составляют необходимую лингвистическую базу владения орфографическими и речевыми нормами.</w:t>
      </w:r>
    </w:p>
    <w:p w:rsidR="007153EA" w:rsidRPr="009E66D4" w:rsidRDefault="007153EA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систематизации знаний орфографических правил в курсе отрабатываются те, которые необходимы на экзамене: правописание приставок, особенно </w:t>
      </w:r>
      <w:r w:rsidRPr="009E66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пре-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E66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</w:t>
      </w:r>
      <w:proofErr w:type="gramStart"/>
      <w:r w:rsidRPr="009E66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и-</w:t>
      </w:r>
      <w:proofErr w:type="gramEnd"/>
      <w:r w:rsidRPr="009E66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глаголов, прилагательных и наречий, правописание безударной чередующейся гласной в корне.</w:t>
      </w:r>
    </w:p>
    <w:p w:rsidR="007153EA" w:rsidRPr="009E66D4" w:rsidRDefault="007153EA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обобщении знаний по лексикологии рекомендуется больше работать над синонимами, их видами (стилистическими, текстовыми, смысловыми), над построением синонимических рядов (при выделении доминанты), а также выразительностью речи (метафорами, эпитетами, сравнениями). </w:t>
      </w:r>
    </w:p>
    <w:p w:rsidR="007153EA" w:rsidRPr="009E66D4" w:rsidRDefault="007153EA" w:rsidP="0071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Работая по темам, связанным с синтаксисом, необходимо подбирать примеры на определение грамматической основы предложения с трудными случаями, например, когда подлежащее выражено синтаксически неделимым словосочетанием, а сказуемое – составное глагольное или составное именное. Особое внимание уделить заданиям по </w:t>
      </w:r>
      <w:r w:rsidR="00D63435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обособленным членам предложения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2AC8" w:rsidRPr="009E66D4" w:rsidRDefault="007153EA" w:rsidP="0034778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2AC8" w:rsidRPr="009E66D4" w:rsidRDefault="00292AC8" w:rsidP="00292AC8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комплект</w:t>
      </w:r>
    </w:p>
    <w:p w:rsidR="00292AC8" w:rsidRPr="009E66D4" w:rsidRDefault="00292AC8" w:rsidP="00292AC8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3EA" w:rsidRPr="009E66D4" w:rsidRDefault="007153EA" w:rsidP="0034778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к </w:t>
      </w:r>
      <w:r w:rsidR="00D63435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кроме известных учебников, имеющих гриф Министерства образования РФ, рекомендуется использовать методические и практические материалы учебных пособий:</w:t>
      </w:r>
    </w:p>
    <w:p w:rsidR="002A61F3" w:rsidRPr="009E66D4" w:rsidRDefault="002A61F3" w:rsidP="0034778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1F3" w:rsidRPr="009E66D4" w:rsidRDefault="002A61F3" w:rsidP="0034778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Т.Г.Егораева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язык. ГИА в новой форме. Типовые тестовые задания. 9 класс./М., «Экзамен», 2012.</w:t>
      </w:r>
    </w:p>
    <w:p w:rsidR="007153EA" w:rsidRPr="009E66D4" w:rsidRDefault="007153EA" w:rsidP="007153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ОГЭ. 2015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государственный</w:t>
      </w:r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экзамен. Русский язык. Типовые экзаменационные варианты</w:t>
      </w:r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И.П. </w:t>
      </w:r>
      <w:proofErr w:type="spellStart"/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Цыбулько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язык.</w:t>
      </w:r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 - АСТ – </w:t>
      </w:r>
      <w:proofErr w:type="spellStart"/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Цыбулько</w:t>
      </w:r>
      <w:proofErr w:type="spellEnd"/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, - 2015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53EA" w:rsidRPr="009E66D4" w:rsidRDefault="007153EA" w:rsidP="007153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Русский язык. Сборник текстов для подготовки к ГИА 2011 - Дрофа -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Пахнова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- 2011.</w:t>
      </w:r>
    </w:p>
    <w:p w:rsidR="007153EA" w:rsidRPr="009E66D4" w:rsidRDefault="007153EA" w:rsidP="007153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Сборник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разноуровневых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 Русский язык. 9 класс. ГИА - Акимова - Х. - 2011.</w:t>
      </w:r>
    </w:p>
    <w:p w:rsidR="00D63435" w:rsidRPr="009E66D4" w:rsidRDefault="00D63435" w:rsidP="007153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ОГЭ-2015,  Русский язык.</w:t>
      </w:r>
      <w:r w:rsidR="000D59A2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0 типовых вариантов экзаменационных работ для подготовки к ОГЭ в 9 классе</w:t>
      </w:r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Степанова. – М: АСТ: </w:t>
      </w:r>
      <w:proofErr w:type="spellStart"/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="0034778A"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2A61F3" w:rsidRPr="009E66D4" w:rsidRDefault="002A61F3" w:rsidP="002A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8. ФИПИ  </w:t>
      </w:r>
      <w:hyperlink r:id="rId6" w:history="1">
        <w:r w:rsidRPr="009E66D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http://www.fipi.ru/</w:t>
        </w:r>
      </w:hyperlink>
    </w:p>
    <w:p w:rsidR="002A61F3" w:rsidRPr="009E66D4" w:rsidRDefault="002A61F3" w:rsidP="007153E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1F3" w:rsidRPr="009E66D4" w:rsidRDefault="002A61F3" w:rsidP="00D634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Словари и справочники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Александрова З.С. Словарь синонимов русского языка. – М., 1998.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Ашукин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Н.С.,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Ашукина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Крылатые слова: Литературные цитаты. Образные выражения. – М., 1988.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Зимин В.И. и др. Русские пословицы и поговорки: Учебный словарь. – М., 1994.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Орфоэпический словарь русского языка: Произношение, ударение, грамматические формы</w:t>
      </w:r>
      <w:proofErr w:type="gram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proofErr w:type="gram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</w:t>
      </w:r>
      <w:proofErr w:type="spellStart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Р.И.Аванесова</w:t>
      </w:r>
      <w:proofErr w:type="spellEnd"/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1989.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Панов Б.Г., Текучев А.В. Школьный грамматико-орфографический словарь русского языка. – М., 1991.</w:t>
      </w:r>
    </w:p>
    <w:p w:rsidR="002A61F3" w:rsidRPr="009E66D4" w:rsidRDefault="002A61F3" w:rsidP="002A61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Розенталь Д.Э., Теленкова М.А. Словарь трудностей русского языка. М., 1998.</w:t>
      </w:r>
    </w:p>
    <w:p w:rsidR="002A61F3" w:rsidRPr="009E66D4" w:rsidRDefault="002A61F3" w:rsidP="00D634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3EA" w:rsidRPr="009E66D4" w:rsidRDefault="007153EA" w:rsidP="007153EA">
      <w:pPr>
        <w:rPr>
          <w:rFonts w:ascii="Times New Roman" w:hAnsi="Times New Roman" w:cs="Times New Roman"/>
          <w:b/>
          <w:sz w:val="24"/>
          <w:szCs w:val="24"/>
        </w:rPr>
      </w:pPr>
    </w:p>
    <w:p w:rsidR="00FA6BC7" w:rsidRPr="009E66D4" w:rsidRDefault="009F02A9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p w:rsidR="00292AC8" w:rsidRPr="009E66D4" w:rsidRDefault="00292AC8" w:rsidP="00292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элективного курса в 9 классе </w:t>
      </w:r>
    </w:p>
    <w:p w:rsidR="00292AC8" w:rsidRPr="009E66D4" w:rsidRDefault="00292AC8" w:rsidP="00292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«Русский язык. Подготовка к ОГЭ. Формирование языковых компетентностей. Теория и практика</w:t>
      </w:r>
      <w:proofErr w:type="gramStart"/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.»  </w:t>
      </w:r>
      <w:proofErr w:type="gramEnd"/>
    </w:p>
    <w:p w:rsidR="00292AC8" w:rsidRPr="009E66D4" w:rsidRDefault="00292AC8" w:rsidP="00292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</w:t>
      </w:r>
      <w:r w:rsidR="0033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33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E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292AC8" w:rsidRPr="009E66D4" w:rsidRDefault="00292AC8" w:rsidP="00292A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0732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6120"/>
        <w:gridCol w:w="1620"/>
        <w:gridCol w:w="1552"/>
      </w:tblGrid>
      <w:tr w:rsidR="00292AC8" w:rsidRPr="009E66D4" w:rsidTr="006712BF">
        <w:trPr>
          <w:trHeight w:val="345"/>
        </w:trPr>
        <w:tc>
          <w:tcPr>
            <w:tcW w:w="720" w:type="dxa"/>
            <w:vMerge w:val="restart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№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proofErr w:type="gramStart"/>
            <w:r w:rsidRPr="009E66D4">
              <w:rPr>
                <w:sz w:val="24"/>
                <w:szCs w:val="24"/>
              </w:rPr>
              <w:t>п</w:t>
            </w:r>
            <w:proofErr w:type="gramEnd"/>
            <w:r w:rsidRPr="009E66D4">
              <w:rPr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№ в теме</w:t>
            </w:r>
          </w:p>
        </w:tc>
        <w:tc>
          <w:tcPr>
            <w:tcW w:w="6120" w:type="dxa"/>
            <w:vMerge w:val="restart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172" w:type="dxa"/>
            <w:gridSpan w:val="2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дата</w:t>
            </w:r>
          </w:p>
        </w:tc>
      </w:tr>
      <w:tr w:rsidR="00292AC8" w:rsidRPr="009E66D4" w:rsidTr="006712BF">
        <w:trPr>
          <w:trHeight w:val="395"/>
        </w:trPr>
        <w:tc>
          <w:tcPr>
            <w:tcW w:w="720" w:type="dxa"/>
            <w:vMerge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vMerge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план</w:t>
            </w:r>
          </w:p>
        </w:tc>
        <w:tc>
          <w:tcPr>
            <w:tcW w:w="1552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факт</w:t>
            </w:r>
          </w:p>
        </w:tc>
      </w:tr>
      <w:tr w:rsidR="00292AC8" w:rsidRPr="009E66D4" w:rsidTr="006712BF">
        <w:trPr>
          <w:trHeight w:val="1960"/>
        </w:trPr>
        <w:tc>
          <w:tcPr>
            <w:tcW w:w="720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4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5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6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7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8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9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10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14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15</w:t>
            </w: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16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17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18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19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20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21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23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24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25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26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lastRenderedPageBreak/>
              <w:t xml:space="preserve">  </w:t>
            </w:r>
            <w:r w:rsidR="00292AC8" w:rsidRPr="009E66D4">
              <w:rPr>
                <w:sz w:val="24"/>
                <w:szCs w:val="24"/>
              </w:rPr>
              <w:t>27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28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29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30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 </w:t>
            </w:r>
            <w:r w:rsidR="00292AC8" w:rsidRPr="009E66D4">
              <w:rPr>
                <w:sz w:val="24"/>
                <w:szCs w:val="24"/>
              </w:rPr>
              <w:t>32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34</w:t>
            </w:r>
          </w:p>
        </w:tc>
        <w:tc>
          <w:tcPr>
            <w:tcW w:w="720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4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5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4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5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6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7</w:t>
            </w: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8</w:t>
            </w: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9</w:t>
            </w: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</w:p>
          <w:p w:rsidR="00454348" w:rsidRPr="009E66D4" w:rsidRDefault="0045434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10</w:t>
            </w: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5B10E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12</w:t>
            </w: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13</w:t>
            </w: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14</w:t>
            </w: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15</w:t>
            </w: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5B10E8" w:rsidRPr="009E66D4" w:rsidRDefault="005B10E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2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5E6286" w:rsidRPr="009E66D4" w:rsidRDefault="005E6286" w:rsidP="00292AC8">
            <w:pPr>
              <w:jc w:val="center"/>
              <w:rPr>
                <w:sz w:val="24"/>
                <w:szCs w:val="24"/>
              </w:rPr>
            </w:pPr>
          </w:p>
          <w:p w:rsidR="005E6286" w:rsidRPr="009E66D4" w:rsidRDefault="005E6286" w:rsidP="00292AC8">
            <w:pPr>
              <w:jc w:val="center"/>
              <w:rPr>
                <w:sz w:val="24"/>
                <w:szCs w:val="24"/>
              </w:rPr>
            </w:pPr>
          </w:p>
          <w:p w:rsidR="005E6286" w:rsidRPr="009E66D4" w:rsidRDefault="005E6286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3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4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lastRenderedPageBreak/>
              <w:t>5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6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7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8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9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10</w:t>
            </w: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11</w:t>
            </w:r>
          </w:p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  <w:p w:rsidR="00292AC8" w:rsidRPr="009E66D4" w:rsidRDefault="00962E37" w:rsidP="00962E37">
            <w:pPr>
              <w:jc w:val="center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12</w:t>
            </w:r>
          </w:p>
        </w:tc>
        <w:tc>
          <w:tcPr>
            <w:tcW w:w="6120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  <w:r w:rsidRPr="009E66D4">
              <w:rPr>
                <w:b/>
                <w:sz w:val="24"/>
                <w:szCs w:val="24"/>
              </w:rPr>
              <w:lastRenderedPageBreak/>
              <w:t>1. Введени</w:t>
            </w:r>
            <w:r w:rsidR="009F02A9">
              <w:rPr>
                <w:b/>
                <w:sz w:val="24"/>
                <w:szCs w:val="24"/>
              </w:rPr>
              <w:t>е. Значение курса, его задачи (4</w:t>
            </w:r>
            <w:r w:rsidRPr="009E66D4">
              <w:rPr>
                <w:b/>
                <w:sz w:val="24"/>
                <w:szCs w:val="24"/>
              </w:rPr>
              <w:t xml:space="preserve"> часа).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Особенности ОГЭ - 2016 по русскому языку в новой форме: цели, содержание, структура, учебные пособия. Знакомство с демоверсией.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both"/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Организация и технология проведения ОГЭ по русскому языку в новой форме. Особенности заполнения бланков экзаменационной работы. Знакомство с критериями оценки выполнения заданий. </w:t>
            </w: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</w:p>
          <w:p w:rsidR="00292AC8" w:rsidRPr="009E66D4" w:rsidRDefault="009F02A9" w:rsidP="00292A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Текст. Сжатое изложение (10</w:t>
            </w:r>
            <w:r w:rsidR="00292AC8" w:rsidRPr="009E66D4">
              <w:rPr>
                <w:b/>
                <w:sz w:val="24"/>
                <w:szCs w:val="24"/>
              </w:rPr>
              <w:t xml:space="preserve"> часов).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Сжатое изложение. Что такое </w:t>
            </w:r>
            <w:proofErr w:type="spellStart"/>
            <w:r w:rsidRPr="009E66D4">
              <w:rPr>
                <w:sz w:val="24"/>
                <w:szCs w:val="24"/>
              </w:rPr>
              <w:t>микротема</w:t>
            </w:r>
            <w:proofErr w:type="spellEnd"/>
            <w:r w:rsidRPr="009E66D4">
              <w:rPr>
                <w:sz w:val="24"/>
                <w:szCs w:val="24"/>
              </w:rPr>
              <w:t xml:space="preserve">. Учимся находить </w:t>
            </w:r>
            <w:proofErr w:type="spellStart"/>
            <w:r w:rsidRPr="009E66D4">
              <w:rPr>
                <w:sz w:val="24"/>
                <w:szCs w:val="24"/>
              </w:rPr>
              <w:t>микротемы</w:t>
            </w:r>
            <w:proofErr w:type="spellEnd"/>
            <w:r w:rsidRPr="009E66D4">
              <w:rPr>
                <w:sz w:val="24"/>
                <w:szCs w:val="24"/>
              </w:rPr>
              <w:t xml:space="preserve"> исходного текста. Абзацное членение текста.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Сжатое изложение. Что такое сжатие (компрессия) текста. Приемы сжатия текста. </w:t>
            </w:r>
            <w:r w:rsidRPr="009E66D4">
              <w:rPr>
                <w:sz w:val="24"/>
                <w:szCs w:val="24"/>
                <w:u w:val="single"/>
              </w:rPr>
              <w:t>Практическая работа 1:</w:t>
            </w:r>
            <w:r w:rsidRPr="009E66D4">
              <w:rPr>
                <w:sz w:val="24"/>
                <w:szCs w:val="24"/>
              </w:rPr>
              <w:t xml:space="preserve"> Отработка приёма ИСКЛЮЧЕНИЕ.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Сжатое изложение. Приемы сжатия текста. </w:t>
            </w:r>
            <w:r w:rsidRPr="009E66D4">
              <w:rPr>
                <w:sz w:val="24"/>
                <w:szCs w:val="24"/>
                <w:u w:val="single"/>
              </w:rPr>
              <w:t>Практическая работа 2:</w:t>
            </w:r>
            <w:r w:rsidRPr="009E66D4">
              <w:rPr>
                <w:sz w:val="24"/>
                <w:szCs w:val="24"/>
              </w:rPr>
              <w:t xml:space="preserve"> Отработка приёма ОБОБЩЕНИЕ.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Сжатое изложение. Приемы сжатия текста. </w:t>
            </w:r>
            <w:r w:rsidRPr="009E66D4">
              <w:rPr>
                <w:sz w:val="24"/>
                <w:szCs w:val="24"/>
                <w:u w:val="single"/>
              </w:rPr>
              <w:t>Практическая работа 3:</w:t>
            </w:r>
            <w:r w:rsidRPr="009E66D4">
              <w:rPr>
                <w:sz w:val="24"/>
                <w:szCs w:val="24"/>
              </w:rPr>
              <w:t xml:space="preserve"> Отработка приема УПРОЩЕНИЕ.</w:t>
            </w: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Контрольная работа 1</w:t>
            </w:r>
            <w:r w:rsidRPr="009E66D4">
              <w:rPr>
                <w:sz w:val="24"/>
                <w:szCs w:val="24"/>
              </w:rPr>
              <w:t>. Написание сжатого изложения.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b/>
                <w:sz w:val="24"/>
                <w:szCs w:val="24"/>
              </w:rPr>
            </w:pPr>
            <w:r w:rsidRPr="009E66D4">
              <w:rPr>
                <w:b/>
                <w:sz w:val="24"/>
                <w:szCs w:val="24"/>
              </w:rPr>
              <w:t xml:space="preserve">3. Текст. Сочинение </w:t>
            </w:r>
            <w:r w:rsidR="009F02A9">
              <w:rPr>
                <w:b/>
                <w:sz w:val="24"/>
                <w:szCs w:val="24"/>
              </w:rPr>
              <w:t>(30</w:t>
            </w:r>
            <w:r w:rsidRPr="009E66D4">
              <w:rPr>
                <w:b/>
                <w:sz w:val="24"/>
                <w:szCs w:val="24"/>
              </w:rPr>
              <w:t>часов).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Сочинение на лингвистическую тему. Критерии оценки задания </w:t>
            </w:r>
            <w:r w:rsidR="00454348" w:rsidRPr="009E66D4">
              <w:rPr>
                <w:sz w:val="24"/>
                <w:szCs w:val="24"/>
              </w:rPr>
              <w:t>15.1</w:t>
            </w:r>
            <w:r w:rsidRPr="009E66D4">
              <w:rPr>
                <w:sz w:val="24"/>
                <w:szCs w:val="24"/>
              </w:rPr>
              <w:t>. Структура сочинения на лингвистическую тему.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формулировать тезис.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аргументировать. Приемы ввода примеров из исходного текста.</w:t>
            </w: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lastRenderedPageBreak/>
              <w:t>Учимся писать вывод сочинения на лингвистическую тему.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Практическая работа 4:</w:t>
            </w:r>
            <w:r w:rsidRPr="009E66D4">
              <w:rPr>
                <w:sz w:val="24"/>
                <w:szCs w:val="24"/>
              </w:rPr>
              <w:t xml:space="preserve"> Создание сочинения-рассуждения на лингвистическую тему по цитате о языковом явлении.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  <w:u w:val="single"/>
              </w:rPr>
            </w:pPr>
          </w:p>
          <w:p w:rsidR="00454348" w:rsidRPr="009E66D4" w:rsidRDefault="0045434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Сочинение по цитате из текста. Критерии оценки задания 15.2. Структура сочинения </w:t>
            </w:r>
          </w:p>
          <w:p w:rsidR="00454348" w:rsidRPr="009E66D4" w:rsidRDefault="00454348" w:rsidP="00292AC8">
            <w:pPr>
              <w:rPr>
                <w:sz w:val="24"/>
                <w:szCs w:val="24"/>
              </w:rPr>
            </w:pP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формулировать тезис.</w:t>
            </w: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аргументировать. Приемы ввода примеров из исходного текста.</w:t>
            </w: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писать вывод сочинения по цитате 15.2.</w:t>
            </w: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Практическая работа 5:</w:t>
            </w:r>
            <w:r w:rsidRPr="009E66D4">
              <w:rPr>
                <w:sz w:val="24"/>
                <w:szCs w:val="24"/>
              </w:rPr>
              <w:t xml:space="preserve"> Создание сочинения-рассуждения по цитате 15.2.</w:t>
            </w:r>
          </w:p>
          <w:p w:rsidR="00454348" w:rsidRPr="009E66D4" w:rsidRDefault="00454348" w:rsidP="00454348">
            <w:pPr>
              <w:rPr>
                <w:sz w:val="24"/>
                <w:szCs w:val="24"/>
              </w:rPr>
            </w:pPr>
          </w:p>
          <w:p w:rsidR="005B10E8" w:rsidRPr="009E66D4" w:rsidRDefault="005B10E8" w:rsidP="005B10E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Сочинение-рассуждение на морально-этическую тему. 15.3. </w:t>
            </w:r>
            <w:r w:rsidRPr="009E66D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9E66D4">
              <w:rPr>
                <w:sz w:val="24"/>
                <w:szCs w:val="24"/>
              </w:rPr>
              <w:t xml:space="preserve">Критерии оценки задания 15.2. Структура сочинения </w:t>
            </w:r>
          </w:p>
          <w:p w:rsidR="005B10E8" w:rsidRPr="009E66D4" w:rsidRDefault="005B10E8" w:rsidP="005B10E8">
            <w:pPr>
              <w:rPr>
                <w:sz w:val="24"/>
                <w:szCs w:val="24"/>
              </w:rPr>
            </w:pPr>
          </w:p>
          <w:p w:rsidR="00454348" w:rsidRPr="009E66D4" w:rsidRDefault="005B10E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формулировать тезис и писать комментарий</w:t>
            </w:r>
          </w:p>
          <w:p w:rsidR="005B10E8" w:rsidRPr="009E66D4" w:rsidRDefault="005B10E8" w:rsidP="00454348">
            <w:pPr>
              <w:rPr>
                <w:sz w:val="24"/>
                <w:szCs w:val="24"/>
              </w:rPr>
            </w:pPr>
          </w:p>
          <w:p w:rsidR="005B10E8" w:rsidRPr="009E66D4" w:rsidRDefault="005B10E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Учимся аргументировать. Приемы ввода примеров из исходного текста и жизненного опыта.</w:t>
            </w:r>
          </w:p>
          <w:p w:rsidR="005B10E8" w:rsidRPr="009E66D4" w:rsidRDefault="005B10E8" w:rsidP="00454348">
            <w:pPr>
              <w:rPr>
                <w:sz w:val="24"/>
                <w:szCs w:val="24"/>
              </w:rPr>
            </w:pPr>
          </w:p>
          <w:p w:rsidR="005B10E8" w:rsidRPr="009E66D4" w:rsidRDefault="005B10E8" w:rsidP="0045434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Учимся писать вывод сочинения </w:t>
            </w:r>
            <w:proofErr w:type="gramStart"/>
            <w:r w:rsidRPr="009E66D4">
              <w:rPr>
                <w:sz w:val="24"/>
                <w:szCs w:val="24"/>
              </w:rPr>
              <w:t>-р</w:t>
            </w:r>
            <w:proofErr w:type="gramEnd"/>
            <w:r w:rsidRPr="009E66D4">
              <w:rPr>
                <w:sz w:val="24"/>
                <w:szCs w:val="24"/>
              </w:rPr>
              <w:t>ассуждения на морально-этическую тему. 15.3.</w:t>
            </w:r>
          </w:p>
          <w:p w:rsidR="005B10E8" w:rsidRPr="009E66D4" w:rsidRDefault="005B10E8" w:rsidP="00454348">
            <w:pPr>
              <w:rPr>
                <w:sz w:val="24"/>
                <w:szCs w:val="24"/>
              </w:rPr>
            </w:pPr>
          </w:p>
          <w:p w:rsidR="00454348" w:rsidRPr="009E66D4" w:rsidRDefault="005B10E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Практическая работа 6:</w:t>
            </w:r>
            <w:r w:rsidRPr="009E66D4">
              <w:rPr>
                <w:sz w:val="24"/>
                <w:szCs w:val="24"/>
              </w:rPr>
              <w:t xml:space="preserve"> Создание сочинения-рассуждения на морально-этическую тему. 15.3.  </w:t>
            </w: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Контрольная работа 2.</w:t>
            </w:r>
            <w:r w:rsidRPr="009E66D4">
              <w:rPr>
                <w:sz w:val="24"/>
                <w:szCs w:val="24"/>
              </w:rPr>
              <w:t xml:space="preserve"> Сочинение-рассуждение</w:t>
            </w:r>
            <w:r w:rsidR="005B10E8" w:rsidRPr="009E66D4">
              <w:rPr>
                <w:sz w:val="24"/>
                <w:szCs w:val="24"/>
              </w:rPr>
              <w:t xml:space="preserve"> 15.1, 15.2, 15.3 (на выбор учащегося)</w:t>
            </w:r>
            <w:r w:rsidRPr="009E66D4">
              <w:rPr>
                <w:sz w:val="24"/>
                <w:szCs w:val="24"/>
              </w:rPr>
              <w:t>.</w:t>
            </w:r>
          </w:p>
          <w:p w:rsidR="00292AC8" w:rsidRPr="009E66D4" w:rsidRDefault="00292AC8" w:rsidP="00292AC8">
            <w:pPr>
              <w:jc w:val="center"/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jc w:val="center"/>
              <w:rPr>
                <w:b/>
                <w:sz w:val="24"/>
                <w:szCs w:val="24"/>
              </w:rPr>
            </w:pPr>
            <w:r w:rsidRPr="009E66D4">
              <w:rPr>
                <w:b/>
                <w:sz w:val="24"/>
                <w:szCs w:val="24"/>
              </w:rPr>
              <w:t>4.Комплексный анализ текста. Выполнение тестовых заданий</w:t>
            </w:r>
            <w:r w:rsidR="009F02A9">
              <w:rPr>
                <w:b/>
                <w:sz w:val="24"/>
                <w:szCs w:val="24"/>
              </w:rPr>
              <w:t xml:space="preserve"> (24 часа</w:t>
            </w:r>
            <w:bookmarkStart w:id="0" w:name="_GoBack"/>
            <w:bookmarkEnd w:id="0"/>
            <w:r w:rsidRPr="009E66D4">
              <w:rPr>
                <w:b/>
                <w:sz w:val="24"/>
                <w:szCs w:val="24"/>
              </w:rPr>
              <w:t>).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Понимание текста. Обоснов</w:t>
            </w:r>
            <w:r w:rsidR="005B10E8" w:rsidRPr="009E66D4">
              <w:rPr>
                <w:sz w:val="24"/>
                <w:szCs w:val="24"/>
              </w:rPr>
              <w:t xml:space="preserve">ание ответа на вопрос. Задание </w:t>
            </w:r>
            <w:r w:rsidR="005E6286" w:rsidRPr="009E66D4">
              <w:rPr>
                <w:sz w:val="24"/>
                <w:szCs w:val="24"/>
              </w:rPr>
              <w:t>2</w:t>
            </w:r>
            <w:r w:rsidRPr="009E66D4">
              <w:rPr>
                <w:sz w:val="24"/>
                <w:szCs w:val="24"/>
              </w:rPr>
              <w:t>.</w:t>
            </w:r>
            <w:r w:rsidR="005B10E8" w:rsidRPr="009E66D4">
              <w:rPr>
                <w:sz w:val="24"/>
                <w:szCs w:val="24"/>
              </w:rPr>
              <w:t xml:space="preserve"> 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Средства выразительности речи. Тропы. Фигуры речи. Задан</w:t>
            </w:r>
            <w:r w:rsidR="005B10E8" w:rsidRPr="009E66D4">
              <w:rPr>
                <w:sz w:val="24"/>
                <w:szCs w:val="24"/>
              </w:rPr>
              <w:t xml:space="preserve">ие </w:t>
            </w:r>
            <w:r w:rsidRPr="009E66D4">
              <w:rPr>
                <w:sz w:val="24"/>
                <w:szCs w:val="24"/>
              </w:rPr>
              <w:t>3.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>Правописание приставок. Задание 4</w:t>
            </w: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>Правописание суффиксов. Задание 5.</w:t>
            </w: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</w:p>
          <w:p w:rsidR="00962E37" w:rsidRPr="009E66D4" w:rsidRDefault="00962E37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lastRenderedPageBreak/>
              <w:t>Синонимы. Виды синонимов. Антонимы. Задание 6</w:t>
            </w: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b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 xml:space="preserve">Способы подчинительной связи в словосочетании. Синонимичные словосочетания. Задание </w:t>
            </w:r>
            <w:r w:rsidR="00962E37" w:rsidRPr="009E66D4">
              <w:rPr>
                <w:bCs/>
                <w:sz w:val="24"/>
                <w:szCs w:val="24"/>
              </w:rPr>
              <w:t>7</w:t>
            </w:r>
          </w:p>
          <w:p w:rsidR="00292AC8" w:rsidRPr="009E66D4" w:rsidRDefault="00292AC8" w:rsidP="00292AC8">
            <w:pPr>
              <w:jc w:val="center"/>
              <w:rPr>
                <w:b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>Грамматическая основа предложения.</w:t>
            </w:r>
            <w:r w:rsidR="00962E37" w:rsidRPr="009E66D4">
              <w:rPr>
                <w:sz w:val="24"/>
                <w:szCs w:val="24"/>
              </w:rPr>
              <w:t xml:space="preserve"> Задания 8, 11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 xml:space="preserve"> </w:t>
            </w:r>
          </w:p>
          <w:p w:rsidR="00292AC8" w:rsidRPr="009E66D4" w:rsidRDefault="00292AC8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 xml:space="preserve">Предложения с обособленными  и уточняющими членами. Задание </w:t>
            </w:r>
            <w:r w:rsidR="00962E37" w:rsidRPr="009E66D4">
              <w:rPr>
                <w:bCs/>
                <w:sz w:val="24"/>
                <w:szCs w:val="24"/>
              </w:rPr>
              <w:t>9</w:t>
            </w:r>
          </w:p>
          <w:p w:rsidR="00292AC8" w:rsidRPr="009E66D4" w:rsidRDefault="00292AC8" w:rsidP="00292AC8">
            <w:pPr>
              <w:rPr>
                <w:bCs/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 xml:space="preserve">Предложения с вводными словами и обращениями. Задание </w:t>
            </w:r>
            <w:r w:rsidR="00962E37" w:rsidRPr="009E66D4">
              <w:rPr>
                <w:bCs/>
                <w:sz w:val="24"/>
                <w:szCs w:val="24"/>
              </w:rPr>
              <w:t>10</w:t>
            </w:r>
            <w:r w:rsidRPr="009E66D4">
              <w:rPr>
                <w:bCs/>
                <w:sz w:val="24"/>
                <w:szCs w:val="24"/>
              </w:rPr>
              <w:t>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962E37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>Сложные предложения</w:t>
            </w:r>
            <w:r w:rsidR="00292AC8" w:rsidRPr="009E66D4">
              <w:rPr>
                <w:bCs/>
                <w:sz w:val="24"/>
                <w:szCs w:val="24"/>
              </w:rPr>
              <w:t xml:space="preserve">. 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bCs/>
                <w:sz w:val="24"/>
                <w:szCs w:val="24"/>
              </w:rPr>
              <w:t xml:space="preserve">Сложноподчиненные предложения с несколькими придаточными. 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Сложные предложения с различными вида</w:t>
            </w:r>
            <w:r w:rsidR="00962E37" w:rsidRPr="009E66D4">
              <w:rPr>
                <w:sz w:val="24"/>
                <w:szCs w:val="24"/>
              </w:rPr>
              <w:t>ми связи. Задания 12,13,14</w:t>
            </w:r>
            <w:r w:rsidRPr="009E66D4">
              <w:rPr>
                <w:sz w:val="24"/>
                <w:szCs w:val="24"/>
              </w:rPr>
              <w:t>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292AC8" w:rsidP="00292AC8">
            <w:pPr>
              <w:rPr>
                <w:bCs/>
                <w:sz w:val="24"/>
                <w:szCs w:val="24"/>
              </w:rPr>
            </w:pPr>
            <w:r w:rsidRPr="009E66D4">
              <w:rPr>
                <w:sz w:val="24"/>
                <w:szCs w:val="24"/>
                <w:u w:val="single"/>
              </w:rPr>
              <w:t>Контрольная работа 3</w:t>
            </w:r>
            <w:r w:rsidRPr="009E66D4">
              <w:rPr>
                <w:sz w:val="24"/>
                <w:szCs w:val="24"/>
              </w:rPr>
              <w:t>. Тест.</w:t>
            </w:r>
          </w:p>
          <w:p w:rsidR="00292AC8" w:rsidRPr="009E66D4" w:rsidRDefault="00292AC8" w:rsidP="00292AC8">
            <w:pPr>
              <w:rPr>
                <w:sz w:val="24"/>
                <w:szCs w:val="24"/>
              </w:rPr>
            </w:pPr>
          </w:p>
          <w:p w:rsidR="00292AC8" w:rsidRPr="009E66D4" w:rsidRDefault="00962E37" w:rsidP="00292AC8">
            <w:pPr>
              <w:rPr>
                <w:sz w:val="24"/>
                <w:szCs w:val="24"/>
              </w:rPr>
            </w:pPr>
            <w:r w:rsidRPr="009E66D4">
              <w:rPr>
                <w:sz w:val="24"/>
                <w:szCs w:val="24"/>
              </w:rPr>
              <w:t>Анализ ошибок</w:t>
            </w:r>
          </w:p>
        </w:tc>
        <w:tc>
          <w:tcPr>
            <w:tcW w:w="1620" w:type="dxa"/>
          </w:tcPr>
          <w:p w:rsidR="008A36CB" w:rsidRPr="009E66D4" w:rsidRDefault="008A36CB" w:rsidP="008A36CB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292AC8" w:rsidRPr="009E66D4" w:rsidRDefault="00292AC8" w:rsidP="00292AC8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2AC8" w:rsidRPr="009E66D4" w:rsidRDefault="00292AC8">
      <w:pPr>
        <w:rPr>
          <w:rFonts w:ascii="Times New Roman" w:hAnsi="Times New Roman" w:cs="Times New Roman"/>
          <w:sz w:val="24"/>
          <w:szCs w:val="24"/>
        </w:rPr>
      </w:pPr>
    </w:p>
    <w:sectPr w:rsidR="00292AC8" w:rsidRPr="009E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817CFB"/>
    <w:multiLevelType w:val="hybridMultilevel"/>
    <w:tmpl w:val="ED9AC61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447FD4"/>
    <w:multiLevelType w:val="hybridMultilevel"/>
    <w:tmpl w:val="681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20"/>
    <w:rsid w:val="00052614"/>
    <w:rsid w:val="000D59A2"/>
    <w:rsid w:val="000F3EF6"/>
    <w:rsid w:val="00292AC8"/>
    <w:rsid w:val="00296117"/>
    <w:rsid w:val="002A61F3"/>
    <w:rsid w:val="002F453D"/>
    <w:rsid w:val="003361AB"/>
    <w:rsid w:val="0034778A"/>
    <w:rsid w:val="00353F14"/>
    <w:rsid w:val="004224A2"/>
    <w:rsid w:val="00454348"/>
    <w:rsid w:val="004D7720"/>
    <w:rsid w:val="005B10E8"/>
    <w:rsid w:val="005E6286"/>
    <w:rsid w:val="00636C2D"/>
    <w:rsid w:val="00637472"/>
    <w:rsid w:val="007153EA"/>
    <w:rsid w:val="008A36CB"/>
    <w:rsid w:val="00962E37"/>
    <w:rsid w:val="009E66AC"/>
    <w:rsid w:val="009E66D4"/>
    <w:rsid w:val="009F02A9"/>
    <w:rsid w:val="00A072E7"/>
    <w:rsid w:val="00AA72A7"/>
    <w:rsid w:val="00D3098C"/>
    <w:rsid w:val="00D63435"/>
    <w:rsid w:val="00F51E6C"/>
    <w:rsid w:val="00FF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1F3"/>
    <w:rPr>
      <w:color w:val="0000FF" w:themeColor="hyperlink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292A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5">
    <w:name w:val="Table Grid"/>
    <w:basedOn w:val="a1"/>
    <w:rsid w:val="00292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1F3"/>
    <w:rPr>
      <w:color w:val="0000FF" w:themeColor="hyperlink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292AC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5">
    <w:name w:val="Table Grid"/>
    <w:basedOn w:val="a1"/>
    <w:rsid w:val="00292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kab304</dc:creator>
  <cp:lastModifiedBy>Пользователь</cp:lastModifiedBy>
  <cp:revision>6</cp:revision>
  <cp:lastPrinted>2017-09-10T23:05:00Z</cp:lastPrinted>
  <dcterms:created xsi:type="dcterms:W3CDTF">2016-06-09T09:02:00Z</dcterms:created>
  <dcterms:modified xsi:type="dcterms:W3CDTF">2018-08-31T13:23:00Z</dcterms:modified>
</cp:coreProperties>
</file>